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77DDC" w14:textId="2A38FB9A" w:rsidR="00D90642" w:rsidRPr="00D90642" w:rsidRDefault="00FE70F8" w:rsidP="00D90642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</w:rPr>
      </w:pPr>
      <w:proofErr w:type="gramStart"/>
      <w:r w:rsidRPr="00FE70F8">
        <w:rPr>
          <w:b/>
          <w:bCs/>
          <w:sz w:val="28"/>
          <w:szCs w:val="28"/>
          <w:u w:val="single"/>
        </w:rPr>
        <w:t xml:space="preserve">I. </w:t>
      </w:r>
      <w:r>
        <w:rPr>
          <w:b/>
          <w:bCs/>
          <w:sz w:val="28"/>
          <w:szCs w:val="28"/>
          <w:u w:val="single"/>
        </w:rPr>
        <w:t>A</w:t>
      </w:r>
      <w:proofErr w:type="gramEnd"/>
      <w:r>
        <w:rPr>
          <w:b/>
          <w:bCs/>
          <w:sz w:val="28"/>
          <w:szCs w:val="28"/>
          <w:u w:val="single"/>
        </w:rPr>
        <w:t xml:space="preserve"> ESCUCHAR </w:t>
      </w:r>
      <w:r w:rsidR="00D90642" w:rsidRPr="00D90642">
        <w:rPr>
          <w:b/>
          <w:bCs/>
          <w:sz w:val="28"/>
          <w:szCs w:val="28"/>
          <w:u w:val="single"/>
        </w:rPr>
        <w:t>SCRIPT (Midterm Chapters 1</w:t>
      </w:r>
      <w:r w:rsidR="005C5D4E">
        <w:rPr>
          <w:b/>
          <w:bCs/>
          <w:sz w:val="28"/>
          <w:szCs w:val="28"/>
          <w:u w:val="single"/>
        </w:rPr>
        <w:t>–</w:t>
      </w:r>
      <w:r w:rsidR="00D90642" w:rsidRPr="00D90642">
        <w:rPr>
          <w:b/>
          <w:bCs/>
          <w:sz w:val="28"/>
          <w:szCs w:val="28"/>
          <w:u w:val="single"/>
        </w:rPr>
        <w:t>3)</w:t>
      </w:r>
    </w:p>
    <w:p w14:paraId="1F94476D" w14:textId="6719033B" w:rsidR="00D90642" w:rsidRDefault="00D90642" w:rsidP="00D90642">
      <w:pPr>
        <w:tabs>
          <w:tab w:val="left" w:pos="450"/>
        </w:tabs>
        <w:spacing w:line="360" w:lineRule="auto"/>
      </w:pPr>
      <w:r w:rsidRPr="00047670">
        <w:rPr>
          <w:b/>
        </w:rPr>
        <w:t xml:space="preserve">Los </w:t>
      </w:r>
      <w:proofErr w:type="spellStart"/>
      <w:r w:rsidRPr="00047670">
        <w:rPr>
          <w:b/>
        </w:rPr>
        <w:t>mejores</w:t>
      </w:r>
      <w:proofErr w:type="spellEnd"/>
      <w:r w:rsidRPr="00047670">
        <w:rPr>
          <w:b/>
        </w:rPr>
        <w:t xml:space="preserve"> amigos.</w:t>
      </w:r>
      <w:r w:rsidRPr="00047670">
        <w:t xml:space="preserve"> </w:t>
      </w:r>
      <w:r w:rsidRPr="00D90642">
        <w:t xml:space="preserve">Pedro and Ana are </w:t>
      </w:r>
      <w:r w:rsidR="00047670">
        <w:t>new</w:t>
      </w:r>
      <w:r w:rsidRPr="00D90642">
        <w:t xml:space="preserve"> friends and are talking about their families and studies. Listen carefully </w:t>
      </w:r>
      <w:r w:rsidR="005C5D4E">
        <w:t xml:space="preserve">and </w:t>
      </w:r>
      <w:r w:rsidRPr="00D90642">
        <w:t>then choose the option that best completes each sentence.</w:t>
      </w:r>
    </w:p>
    <w:p w14:paraId="25C24E0C" w14:textId="77777777" w:rsidR="003C10F1" w:rsidRPr="00D90642" w:rsidRDefault="003C10F1" w:rsidP="00D90642">
      <w:pPr>
        <w:tabs>
          <w:tab w:val="left" w:pos="450"/>
        </w:tabs>
        <w:spacing w:line="360" w:lineRule="auto"/>
      </w:pPr>
      <w:bookmarkStart w:id="0" w:name="_GoBack"/>
      <w:bookmarkEnd w:id="0"/>
    </w:p>
    <w:p w14:paraId="1684E6A9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Ana:</w:t>
      </w:r>
      <w:r w:rsidRPr="00D90642">
        <w:rPr>
          <w:lang w:val="es-CO"/>
        </w:rPr>
        <w:t xml:space="preserve"> Dime, Pedro, ¿cómo es tu familia?</w:t>
      </w:r>
    </w:p>
    <w:p w14:paraId="03918E81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Pedro:</w:t>
      </w:r>
      <w:r w:rsidRPr="00D90642">
        <w:rPr>
          <w:lang w:val="es-CO"/>
        </w:rPr>
        <w:t xml:space="preserve"> Mi familia es muy unida. ¿Y la tuya?</w:t>
      </w:r>
    </w:p>
    <w:p w14:paraId="0214ABAE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Ana:</w:t>
      </w:r>
      <w:r w:rsidRPr="00D90642">
        <w:rPr>
          <w:lang w:val="es-CO"/>
        </w:rPr>
        <w:t xml:space="preserve"> Mi familia es muy bonita. Mis padres son muy cariñosos.</w:t>
      </w:r>
    </w:p>
    <w:p w14:paraId="6E0AEA41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 xml:space="preserve">Pedro: </w:t>
      </w:r>
      <w:r w:rsidRPr="00D90642">
        <w:rPr>
          <w:lang w:val="es-CO"/>
        </w:rPr>
        <w:t>¿Tienes hermanos?</w:t>
      </w:r>
    </w:p>
    <w:p w14:paraId="33C9BAB9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Ana:</w:t>
      </w:r>
      <w:r w:rsidRPr="00D90642">
        <w:rPr>
          <w:lang w:val="es-CO"/>
        </w:rPr>
        <w:t xml:space="preserve"> Sí, tengo dos hermanos. Son estudiantes. ¿Y tú?</w:t>
      </w:r>
    </w:p>
    <w:p w14:paraId="5D0D2665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Pedro:</w:t>
      </w:r>
      <w:r w:rsidRPr="00D90642">
        <w:rPr>
          <w:lang w:val="es-CO"/>
        </w:rPr>
        <w:t xml:space="preserve"> Tengo un hermano y una hermana. Mi hermana es doctora y mi hermano es ingeniero.</w:t>
      </w:r>
    </w:p>
    <w:p w14:paraId="5C86CCB4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Ana:</w:t>
      </w:r>
      <w:r w:rsidRPr="00D90642">
        <w:rPr>
          <w:lang w:val="es-CO"/>
        </w:rPr>
        <w:t xml:space="preserve"> Y tú, ¿qué estudias?</w:t>
      </w:r>
    </w:p>
    <w:p w14:paraId="3A67F154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Pedro:</w:t>
      </w:r>
      <w:r w:rsidRPr="00D90642">
        <w:rPr>
          <w:lang w:val="es-CO"/>
        </w:rPr>
        <w:t xml:space="preserve"> Ay, ya sabes, estudio administración de empresas.</w:t>
      </w:r>
    </w:p>
    <w:p w14:paraId="40A1F87C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Ana:</w:t>
      </w:r>
      <w:r w:rsidRPr="00D90642">
        <w:rPr>
          <w:lang w:val="es-CO"/>
        </w:rPr>
        <w:t xml:space="preserve"> Ay sí, lo sé, pero a mí no me gusta esa carrera. No soy buena para las matemáticas.</w:t>
      </w:r>
    </w:p>
    <w:p w14:paraId="20C68624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Pedro:</w:t>
      </w:r>
      <w:r w:rsidRPr="00D90642">
        <w:rPr>
          <w:lang w:val="es-CO"/>
        </w:rPr>
        <w:t xml:space="preserve"> Ja. Bueno, a mí no me gusta la historia. No soy bueno para recordar fechas, nombres y datos.</w:t>
      </w:r>
    </w:p>
    <w:p w14:paraId="7B14C56D" w14:textId="77777777" w:rsidR="00D90642" w:rsidRPr="00D90642" w:rsidRDefault="00D90642" w:rsidP="00D90642">
      <w:pPr>
        <w:autoSpaceDE w:val="0"/>
        <w:autoSpaceDN w:val="0"/>
        <w:adjustRightInd w:val="0"/>
        <w:spacing w:line="360" w:lineRule="auto"/>
        <w:rPr>
          <w:lang w:val="es-CO"/>
        </w:rPr>
      </w:pPr>
      <w:r w:rsidRPr="00D90642">
        <w:rPr>
          <w:smallCaps/>
          <w:lang w:val="es-CO"/>
        </w:rPr>
        <w:t>Ana:</w:t>
      </w:r>
      <w:r w:rsidRPr="00D90642">
        <w:rPr>
          <w:lang w:val="es-CO"/>
        </w:rPr>
        <w:t xml:space="preserve"> Ay amigo, somos muy diferentes. </w:t>
      </w:r>
    </w:p>
    <w:p w14:paraId="16483935" w14:textId="77777777" w:rsidR="005F3E2A" w:rsidRPr="00FE70F8" w:rsidRDefault="005F3E2A">
      <w:pPr>
        <w:rPr>
          <w:lang w:val="es-ES"/>
        </w:rPr>
      </w:pPr>
    </w:p>
    <w:sectPr w:rsidR="005F3E2A" w:rsidRPr="00FE70F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FA0E6" w14:textId="77777777" w:rsidR="00FE70F8" w:rsidRDefault="00FE70F8" w:rsidP="00FE70F8">
      <w:r>
        <w:separator/>
      </w:r>
    </w:p>
  </w:endnote>
  <w:endnote w:type="continuationSeparator" w:id="0">
    <w:p w14:paraId="7E8BFA25" w14:textId="77777777" w:rsidR="00FE70F8" w:rsidRDefault="00FE70F8" w:rsidP="00FE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3ACFC" w14:textId="41951CDE" w:rsidR="00FE70F8" w:rsidRDefault="00FE70F8">
    <w:pPr>
      <w:pStyle w:val="Footer"/>
    </w:pPr>
    <w:r>
      <w:t xml:space="preserve">©2016 Cengage Learning </w:t>
    </w:r>
    <w:r>
      <w:tab/>
    </w:r>
    <w:r>
      <w:tab/>
      <w:t>Marinelli ǀ Fajardo</w:t>
    </w:r>
  </w:p>
  <w:p w14:paraId="63D65554" w14:textId="77777777" w:rsidR="00FE70F8" w:rsidRDefault="00FE7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D9600" w14:textId="77777777" w:rsidR="00FE70F8" w:rsidRDefault="00FE70F8" w:rsidP="00FE70F8">
      <w:r>
        <w:separator/>
      </w:r>
    </w:p>
  </w:footnote>
  <w:footnote w:type="continuationSeparator" w:id="0">
    <w:p w14:paraId="7A209A51" w14:textId="77777777" w:rsidR="00FE70F8" w:rsidRDefault="00FE70F8" w:rsidP="00FE7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23334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1EB7FD" w14:textId="73B8447E" w:rsidR="00FE70F8" w:rsidRDefault="00FE70F8">
        <w:pPr>
          <w:pStyle w:val="Header"/>
          <w:jc w:val="right"/>
        </w:pPr>
        <w:r>
          <w:t>Conectados Testing Program Audio Script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0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7AC2D9" w14:textId="77777777" w:rsidR="00FE70F8" w:rsidRDefault="00FE70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42"/>
    <w:rsid w:val="00047670"/>
    <w:rsid w:val="00292AAF"/>
    <w:rsid w:val="003C10F1"/>
    <w:rsid w:val="005C5D4E"/>
    <w:rsid w:val="005F3E2A"/>
    <w:rsid w:val="007467FD"/>
    <w:rsid w:val="00B5002A"/>
    <w:rsid w:val="00D90642"/>
    <w:rsid w:val="00FE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8A9545"/>
  <w15:docId w15:val="{FFE8DECD-1F89-4362-A7C3-0AAF1213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70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0F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E70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0F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D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D4E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0AF772-2AD8-43C5-9B79-30F566535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E6352-9690-4FC8-816E-2017CD9D1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92B55-8B6B-4B10-9D11-DB0A6F64B45F}">
  <ds:schemaRefs>
    <ds:schemaRef ds:uri="http://purl.org/dc/dcmitype/"/>
    <ds:schemaRef ds:uri="http://www.w3.org/XML/1998/namespace"/>
    <ds:schemaRef ds:uri="1d9e3592-409e-4321-a65b-52a8fd998d5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Cruse, Daniel P</dc:creator>
  <cp:keywords/>
  <dc:description/>
  <cp:lastModifiedBy>Cruse, Daniel P</cp:lastModifiedBy>
  <cp:revision>2</cp:revision>
  <dcterms:created xsi:type="dcterms:W3CDTF">2015-03-06T23:53:00Z</dcterms:created>
  <dcterms:modified xsi:type="dcterms:W3CDTF">2015-03-06T23:53:00Z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